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AB3" w:rsidRDefault="005A6AB3"/>
    <w:p w:rsidR="008568B0" w:rsidRDefault="008568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234"/>
      </w:tblGrid>
      <w:tr w:rsidR="008568B0" w:rsidRPr="0028248C" w:rsidTr="00C558E6">
        <w:trPr>
          <w:jc w:val="center"/>
        </w:trPr>
        <w:tc>
          <w:tcPr>
            <w:tcW w:w="1260" w:type="dxa"/>
            <w:shd w:val="clear" w:color="auto" w:fill="auto"/>
            <w:vAlign w:val="center"/>
          </w:tcPr>
          <w:p w:rsidR="008568B0" w:rsidRPr="0028248C" w:rsidRDefault="008568B0" w:rsidP="00C558E6">
            <w:pPr>
              <w:spacing w:line="276" w:lineRule="auto"/>
              <w:rPr>
                <w:rFonts w:ascii="Century Gothic" w:hAnsi="Century Gothic"/>
                <w:sz w:val="20"/>
                <w:szCs w:val="20"/>
              </w:rPr>
            </w:pPr>
            <w:r>
              <w:rPr>
                <w:rFonts w:ascii="Century Gothic" w:hAnsi="Century Gothic"/>
                <w:sz w:val="20"/>
                <w:szCs w:val="20"/>
              </w:rPr>
              <w:t>Título</w:t>
            </w:r>
          </w:p>
        </w:tc>
        <w:tc>
          <w:tcPr>
            <w:tcW w:w="7234" w:type="dxa"/>
            <w:shd w:val="clear" w:color="auto" w:fill="auto"/>
            <w:vAlign w:val="center"/>
          </w:tcPr>
          <w:p w:rsidR="008568B0" w:rsidRPr="0028248C" w:rsidRDefault="008568B0" w:rsidP="00C558E6">
            <w:pPr>
              <w:spacing w:line="276" w:lineRule="auto"/>
              <w:rPr>
                <w:rFonts w:ascii="Century Gothic" w:hAnsi="Century Gothic"/>
                <w:sz w:val="20"/>
                <w:szCs w:val="20"/>
              </w:rPr>
            </w:pPr>
            <w:r w:rsidRPr="0028248C">
              <w:rPr>
                <w:rFonts w:ascii="Century Gothic" w:hAnsi="Century Gothic"/>
                <w:sz w:val="20"/>
                <w:szCs w:val="20"/>
              </w:rPr>
              <w:t>CONTENIDO GENERAL DE LA CARACTERIZACIÓN DEL ESCENARIO DE RIESGO POR _____________ EN BOGOTÁ EN PÁGINA WEB</w:t>
            </w:r>
          </w:p>
        </w:tc>
      </w:tr>
      <w:tr w:rsidR="008568B0" w:rsidRPr="0028248C" w:rsidTr="00C558E6">
        <w:trPr>
          <w:jc w:val="center"/>
        </w:trPr>
        <w:tc>
          <w:tcPr>
            <w:tcW w:w="1260" w:type="dxa"/>
            <w:vMerge w:val="restart"/>
            <w:shd w:val="clear" w:color="auto" w:fill="auto"/>
            <w:vAlign w:val="center"/>
          </w:tcPr>
          <w:p w:rsidR="008568B0" w:rsidRPr="0028248C" w:rsidRDefault="008568B0" w:rsidP="00C558E6">
            <w:pPr>
              <w:spacing w:before="240" w:after="240" w:line="276" w:lineRule="auto"/>
              <w:rPr>
                <w:rFonts w:ascii="Century Gothic" w:hAnsi="Century Gothic"/>
                <w:sz w:val="20"/>
                <w:szCs w:val="20"/>
              </w:rPr>
            </w:pPr>
            <w:r w:rsidRPr="0028248C">
              <w:rPr>
                <w:rFonts w:ascii="Century Gothic" w:hAnsi="Century Gothic"/>
                <w:sz w:val="20"/>
                <w:szCs w:val="20"/>
              </w:rPr>
              <w:t>Contenido</w:t>
            </w:r>
          </w:p>
        </w:tc>
        <w:tc>
          <w:tcPr>
            <w:tcW w:w="7234" w:type="dxa"/>
            <w:shd w:val="clear" w:color="auto" w:fill="auto"/>
            <w:vAlign w:val="center"/>
          </w:tcPr>
          <w:p w:rsidR="008568B0" w:rsidRPr="0028248C" w:rsidRDefault="008568B0" w:rsidP="008568B0">
            <w:pPr>
              <w:pStyle w:val="Prrafodelista"/>
              <w:numPr>
                <w:ilvl w:val="0"/>
                <w:numId w:val="1"/>
              </w:numPr>
              <w:spacing w:before="240" w:after="240" w:line="276" w:lineRule="auto"/>
              <w:rPr>
                <w:rFonts w:ascii="Century Gothic" w:eastAsia="Times New Roman" w:hAnsi="Century Gothic"/>
                <w:sz w:val="20"/>
                <w:szCs w:val="20"/>
                <w:lang w:eastAsia="es-CO"/>
              </w:rPr>
            </w:pPr>
            <w:r w:rsidRPr="0028248C">
              <w:rPr>
                <w:rFonts w:ascii="Century Gothic" w:eastAsia="Times New Roman" w:hAnsi="Century Gothic"/>
                <w:sz w:val="20"/>
                <w:szCs w:val="20"/>
                <w:lang w:eastAsia="es-CO"/>
              </w:rPr>
              <w:t>¿Qué es el Escenario de Riesgo ____________?</w:t>
            </w:r>
          </w:p>
        </w:tc>
      </w:tr>
      <w:tr w:rsidR="008568B0" w:rsidRPr="0028248C" w:rsidTr="00C558E6">
        <w:trPr>
          <w:jc w:val="center"/>
        </w:trPr>
        <w:tc>
          <w:tcPr>
            <w:tcW w:w="1260" w:type="dxa"/>
            <w:vMerge/>
            <w:shd w:val="clear" w:color="auto" w:fill="auto"/>
            <w:vAlign w:val="center"/>
          </w:tcPr>
          <w:p w:rsidR="008568B0" w:rsidRPr="0028248C" w:rsidRDefault="008568B0" w:rsidP="008568B0">
            <w:pPr>
              <w:pStyle w:val="Prrafodelista"/>
              <w:numPr>
                <w:ilvl w:val="0"/>
                <w:numId w:val="1"/>
              </w:numPr>
              <w:tabs>
                <w:tab w:val="center" w:pos="4320"/>
                <w:tab w:val="right" w:pos="8640"/>
              </w:tabs>
              <w:spacing w:after="240" w:line="276" w:lineRule="auto"/>
              <w:jc w:val="center"/>
              <w:rPr>
                <w:rFonts w:ascii="Century Gothic" w:eastAsia="Times New Roman" w:hAnsi="Century Gothic"/>
                <w:sz w:val="20"/>
                <w:szCs w:val="20"/>
                <w:lang w:eastAsia="es-CO"/>
              </w:rPr>
            </w:pPr>
          </w:p>
        </w:tc>
        <w:tc>
          <w:tcPr>
            <w:tcW w:w="7234" w:type="dxa"/>
            <w:shd w:val="clear" w:color="auto" w:fill="auto"/>
            <w:vAlign w:val="center"/>
          </w:tcPr>
          <w:p w:rsidR="008568B0" w:rsidRPr="0028248C" w:rsidRDefault="008568B0" w:rsidP="008568B0">
            <w:pPr>
              <w:pStyle w:val="Prrafodelista"/>
              <w:numPr>
                <w:ilvl w:val="0"/>
                <w:numId w:val="1"/>
              </w:numPr>
              <w:spacing w:before="240" w:after="240" w:line="276" w:lineRule="auto"/>
              <w:rPr>
                <w:rFonts w:ascii="Century Gothic" w:eastAsia="Times New Roman" w:hAnsi="Century Gothic"/>
                <w:sz w:val="20"/>
                <w:szCs w:val="20"/>
                <w:lang w:eastAsia="es-CO"/>
              </w:rPr>
            </w:pPr>
            <w:r w:rsidRPr="0028248C">
              <w:rPr>
                <w:rFonts w:ascii="Century Gothic" w:eastAsia="Times New Roman" w:hAnsi="Century Gothic"/>
                <w:sz w:val="20"/>
                <w:szCs w:val="20"/>
                <w:lang w:eastAsia="es-CO"/>
              </w:rPr>
              <w:t>Escenario de R</w:t>
            </w:r>
            <w:bookmarkStart w:id="0" w:name="_GoBack"/>
            <w:bookmarkEnd w:id="0"/>
            <w:r w:rsidRPr="0028248C">
              <w:rPr>
                <w:rFonts w:ascii="Century Gothic" w:eastAsia="Times New Roman" w:hAnsi="Century Gothic"/>
                <w:sz w:val="20"/>
                <w:szCs w:val="20"/>
                <w:lang w:eastAsia="es-CO"/>
              </w:rPr>
              <w:t>iesgo ___________ en Colombia</w:t>
            </w:r>
          </w:p>
        </w:tc>
      </w:tr>
      <w:tr w:rsidR="008568B0" w:rsidRPr="0028248C" w:rsidTr="00C558E6">
        <w:trPr>
          <w:jc w:val="center"/>
        </w:trPr>
        <w:tc>
          <w:tcPr>
            <w:tcW w:w="1260" w:type="dxa"/>
            <w:vMerge/>
            <w:shd w:val="clear" w:color="auto" w:fill="auto"/>
            <w:vAlign w:val="center"/>
          </w:tcPr>
          <w:p w:rsidR="008568B0" w:rsidRPr="0028248C" w:rsidRDefault="008568B0" w:rsidP="00C558E6">
            <w:pPr>
              <w:tabs>
                <w:tab w:val="center" w:pos="4320"/>
                <w:tab w:val="right" w:pos="8640"/>
              </w:tabs>
              <w:spacing w:after="240" w:line="276" w:lineRule="auto"/>
              <w:jc w:val="center"/>
              <w:rPr>
                <w:rFonts w:ascii="Century Gothic" w:hAnsi="Century Gothic"/>
                <w:sz w:val="20"/>
                <w:szCs w:val="20"/>
              </w:rPr>
            </w:pPr>
          </w:p>
        </w:tc>
        <w:tc>
          <w:tcPr>
            <w:tcW w:w="7234" w:type="dxa"/>
            <w:shd w:val="clear" w:color="auto" w:fill="auto"/>
            <w:vAlign w:val="center"/>
          </w:tcPr>
          <w:p w:rsidR="008568B0" w:rsidRPr="0028248C" w:rsidRDefault="008568B0" w:rsidP="008568B0">
            <w:pPr>
              <w:pStyle w:val="Prrafodelista"/>
              <w:numPr>
                <w:ilvl w:val="0"/>
                <w:numId w:val="1"/>
              </w:numPr>
              <w:spacing w:after="240" w:line="276" w:lineRule="auto"/>
              <w:rPr>
                <w:rFonts w:ascii="Century Gothic" w:eastAsia="Times New Roman" w:hAnsi="Century Gothic"/>
                <w:sz w:val="20"/>
                <w:szCs w:val="20"/>
                <w:lang w:eastAsia="es-CO"/>
              </w:rPr>
            </w:pPr>
            <w:r w:rsidRPr="0028248C">
              <w:rPr>
                <w:rFonts w:ascii="Century Gothic" w:eastAsia="Times New Roman" w:hAnsi="Century Gothic"/>
                <w:sz w:val="20"/>
                <w:szCs w:val="20"/>
                <w:lang w:eastAsia="es-CO"/>
              </w:rPr>
              <w:t>Escenario de Riesgo ___________ en Bogotá</w:t>
            </w:r>
          </w:p>
        </w:tc>
      </w:tr>
      <w:tr w:rsidR="008568B0" w:rsidRPr="0028248C" w:rsidTr="00C558E6">
        <w:trPr>
          <w:jc w:val="center"/>
        </w:trPr>
        <w:tc>
          <w:tcPr>
            <w:tcW w:w="1260" w:type="dxa"/>
            <w:vMerge/>
            <w:shd w:val="clear" w:color="auto" w:fill="auto"/>
            <w:vAlign w:val="center"/>
          </w:tcPr>
          <w:p w:rsidR="008568B0" w:rsidRPr="0028248C" w:rsidRDefault="008568B0" w:rsidP="00C558E6">
            <w:pPr>
              <w:tabs>
                <w:tab w:val="center" w:pos="4320"/>
                <w:tab w:val="right" w:pos="8640"/>
              </w:tabs>
              <w:spacing w:after="240" w:line="276" w:lineRule="auto"/>
              <w:jc w:val="center"/>
              <w:rPr>
                <w:rFonts w:ascii="Century Gothic" w:hAnsi="Century Gothic"/>
                <w:sz w:val="20"/>
                <w:szCs w:val="20"/>
              </w:rPr>
            </w:pPr>
          </w:p>
        </w:tc>
        <w:tc>
          <w:tcPr>
            <w:tcW w:w="7234" w:type="dxa"/>
            <w:shd w:val="clear" w:color="auto" w:fill="auto"/>
            <w:vAlign w:val="center"/>
          </w:tcPr>
          <w:p w:rsidR="008568B0" w:rsidRPr="0028248C" w:rsidRDefault="008568B0" w:rsidP="008568B0">
            <w:pPr>
              <w:pStyle w:val="Prrafodelista"/>
              <w:numPr>
                <w:ilvl w:val="0"/>
                <w:numId w:val="1"/>
              </w:numPr>
              <w:spacing w:after="240" w:line="276" w:lineRule="auto"/>
              <w:rPr>
                <w:rFonts w:ascii="Century Gothic" w:eastAsia="Times New Roman" w:hAnsi="Century Gothic"/>
                <w:sz w:val="20"/>
                <w:szCs w:val="20"/>
                <w:lang w:eastAsia="es-CO"/>
              </w:rPr>
            </w:pPr>
            <w:r w:rsidRPr="0028248C">
              <w:rPr>
                <w:rFonts w:ascii="Century Gothic" w:eastAsia="Times New Roman" w:hAnsi="Century Gothic"/>
                <w:sz w:val="20"/>
                <w:szCs w:val="20"/>
                <w:lang w:eastAsia="es-CO"/>
              </w:rPr>
              <w:t>Gestión del Riesgo ____________</w:t>
            </w:r>
          </w:p>
        </w:tc>
      </w:tr>
      <w:tr w:rsidR="008568B0" w:rsidRPr="0028248C" w:rsidTr="00C558E6">
        <w:trPr>
          <w:jc w:val="center"/>
        </w:trPr>
        <w:tc>
          <w:tcPr>
            <w:tcW w:w="1260" w:type="dxa"/>
            <w:vMerge/>
            <w:shd w:val="clear" w:color="auto" w:fill="auto"/>
            <w:vAlign w:val="center"/>
          </w:tcPr>
          <w:p w:rsidR="008568B0" w:rsidRPr="0028248C" w:rsidRDefault="008568B0" w:rsidP="00C558E6">
            <w:pPr>
              <w:tabs>
                <w:tab w:val="center" w:pos="4320"/>
                <w:tab w:val="right" w:pos="8640"/>
              </w:tabs>
              <w:spacing w:after="240" w:line="276" w:lineRule="auto"/>
              <w:jc w:val="center"/>
              <w:rPr>
                <w:rFonts w:ascii="Century Gothic" w:hAnsi="Century Gothic"/>
                <w:sz w:val="20"/>
                <w:szCs w:val="20"/>
              </w:rPr>
            </w:pPr>
          </w:p>
        </w:tc>
        <w:tc>
          <w:tcPr>
            <w:tcW w:w="7234" w:type="dxa"/>
            <w:shd w:val="clear" w:color="auto" w:fill="auto"/>
            <w:vAlign w:val="center"/>
          </w:tcPr>
          <w:p w:rsidR="008568B0" w:rsidRPr="0028248C" w:rsidRDefault="008568B0" w:rsidP="008568B0">
            <w:pPr>
              <w:pStyle w:val="Prrafodelista"/>
              <w:numPr>
                <w:ilvl w:val="0"/>
                <w:numId w:val="1"/>
              </w:numPr>
              <w:tabs>
                <w:tab w:val="left" w:pos="1530"/>
              </w:tabs>
              <w:spacing w:after="240" w:line="276" w:lineRule="auto"/>
              <w:rPr>
                <w:rFonts w:ascii="Century Gothic" w:eastAsia="Times New Roman" w:hAnsi="Century Gothic"/>
                <w:sz w:val="20"/>
                <w:szCs w:val="20"/>
                <w:lang w:eastAsia="es-CO"/>
              </w:rPr>
            </w:pPr>
            <w:r w:rsidRPr="0028248C">
              <w:rPr>
                <w:rFonts w:ascii="Century Gothic" w:eastAsia="Times New Roman" w:hAnsi="Century Gothic"/>
                <w:sz w:val="20"/>
                <w:szCs w:val="20"/>
                <w:lang w:eastAsia="es-CO"/>
              </w:rPr>
              <w:t>Recomendaciones a la comunidad</w:t>
            </w:r>
          </w:p>
        </w:tc>
      </w:tr>
      <w:tr w:rsidR="008568B0" w:rsidRPr="0028248C" w:rsidTr="00C558E6">
        <w:trPr>
          <w:trHeight w:val="102"/>
          <w:jc w:val="center"/>
        </w:trPr>
        <w:tc>
          <w:tcPr>
            <w:tcW w:w="1260" w:type="dxa"/>
            <w:vMerge/>
            <w:shd w:val="clear" w:color="auto" w:fill="auto"/>
            <w:vAlign w:val="center"/>
          </w:tcPr>
          <w:p w:rsidR="008568B0" w:rsidRPr="0028248C" w:rsidRDefault="008568B0" w:rsidP="00C558E6">
            <w:pPr>
              <w:tabs>
                <w:tab w:val="center" w:pos="4320"/>
                <w:tab w:val="right" w:pos="8640"/>
              </w:tabs>
              <w:spacing w:after="240" w:line="276" w:lineRule="auto"/>
              <w:jc w:val="center"/>
              <w:rPr>
                <w:rFonts w:ascii="Century Gothic" w:hAnsi="Century Gothic"/>
                <w:sz w:val="20"/>
                <w:szCs w:val="20"/>
              </w:rPr>
            </w:pPr>
          </w:p>
        </w:tc>
        <w:tc>
          <w:tcPr>
            <w:tcW w:w="7234" w:type="dxa"/>
            <w:shd w:val="clear" w:color="auto" w:fill="auto"/>
            <w:vAlign w:val="center"/>
          </w:tcPr>
          <w:p w:rsidR="008568B0" w:rsidRPr="0028248C" w:rsidRDefault="008568B0" w:rsidP="008568B0">
            <w:pPr>
              <w:pStyle w:val="Prrafodelista"/>
              <w:numPr>
                <w:ilvl w:val="0"/>
                <w:numId w:val="1"/>
              </w:numPr>
              <w:spacing w:after="240" w:line="276" w:lineRule="auto"/>
              <w:rPr>
                <w:rFonts w:ascii="Century Gothic" w:eastAsia="Times New Roman" w:hAnsi="Century Gothic"/>
                <w:sz w:val="20"/>
                <w:szCs w:val="20"/>
                <w:lang w:eastAsia="es-CO"/>
              </w:rPr>
            </w:pPr>
            <w:r w:rsidRPr="0028248C">
              <w:rPr>
                <w:rFonts w:ascii="Century Gothic" w:eastAsia="Times New Roman" w:hAnsi="Century Gothic"/>
                <w:sz w:val="20"/>
                <w:szCs w:val="20"/>
                <w:lang w:eastAsia="es-CO"/>
              </w:rPr>
              <w:t xml:space="preserve">Información complementaria  </w:t>
            </w:r>
          </w:p>
        </w:tc>
      </w:tr>
      <w:tr w:rsidR="008568B0" w:rsidRPr="0028248C" w:rsidTr="00C558E6">
        <w:trPr>
          <w:trHeight w:val="707"/>
          <w:jc w:val="center"/>
        </w:trPr>
        <w:tc>
          <w:tcPr>
            <w:tcW w:w="1260" w:type="dxa"/>
            <w:shd w:val="clear" w:color="auto" w:fill="auto"/>
            <w:vAlign w:val="center"/>
          </w:tcPr>
          <w:p w:rsidR="008568B0" w:rsidRPr="0028248C" w:rsidRDefault="008568B0" w:rsidP="00C558E6">
            <w:pPr>
              <w:spacing w:line="276" w:lineRule="auto"/>
              <w:jc w:val="center"/>
              <w:rPr>
                <w:rFonts w:ascii="Century Gothic" w:hAnsi="Century Gothic"/>
                <w:sz w:val="20"/>
                <w:szCs w:val="20"/>
              </w:rPr>
            </w:pPr>
            <w:r w:rsidRPr="0028248C">
              <w:rPr>
                <w:rFonts w:ascii="Century Gothic" w:hAnsi="Century Gothic"/>
                <w:sz w:val="20"/>
                <w:szCs w:val="20"/>
              </w:rPr>
              <w:t>1.</w:t>
            </w:r>
          </w:p>
        </w:tc>
        <w:tc>
          <w:tcPr>
            <w:tcW w:w="7234" w:type="dxa"/>
            <w:shd w:val="clear" w:color="auto" w:fill="auto"/>
            <w:vAlign w:val="center"/>
          </w:tcPr>
          <w:p w:rsidR="008568B0" w:rsidRPr="0028248C" w:rsidRDefault="008568B0" w:rsidP="00C558E6">
            <w:pPr>
              <w:tabs>
                <w:tab w:val="center" w:pos="4320"/>
                <w:tab w:val="right" w:pos="8640"/>
              </w:tabs>
              <w:spacing w:line="276" w:lineRule="auto"/>
              <w:rPr>
                <w:rFonts w:ascii="Century Gothic" w:hAnsi="Century Gothic"/>
                <w:sz w:val="20"/>
                <w:szCs w:val="20"/>
              </w:rPr>
            </w:pPr>
            <w:r w:rsidRPr="0028248C">
              <w:rPr>
                <w:rFonts w:ascii="Century Gothic" w:hAnsi="Century Gothic"/>
                <w:sz w:val="20"/>
                <w:szCs w:val="20"/>
              </w:rPr>
              <w:t>¿Qué es el Escenario de Riesgo ____________?</w:t>
            </w:r>
          </w:p>
        </w:tc>
      </w:tr>
      <w:tr w:rsidR="008568B0" w:rsidRPr="0028248C" w:rsidTr="00C558E6">
        <w:trPr>
          <w:trHeight w:val="416"/>
          <w:jc w:val="center"/>
        </w:trPr>
        <w:tc>
          <w:tcPr>
            <w:tcW w:w="1260" w:type="dxa"/>
            <w:shd w:val="clear" w:color="auto" w:fill="auto"/>
            <w:vAlign w:val="center"/>
          </w:tcPr>
          <w:p w:rsidR="008568B0" w:rsidRPr="0028248C" w:rsidRDefault="008568B0" w:rsidP="00C558E6">
            <w:pPr>
              <w:spacing w:line="276" w:lineRule="auto"/>
              <w:jc w:val="center"/>
              <w:rPr>
                <w:rFonts w:ascii="Century Gothic" w:hAnsi="Century Gothic"/>
                <w:sz w:val="20"/>
                <w:szCs w:val="20"/>
              </w:rPr>
            </w:pPr>
            <w:r w:rsidRPr="0028248C">
              <w:rPr>
                <w:rFonts w:ascii="Century Gothic" w:hAnsi="Century Gothic"/>
                <w:sz w:val="20"/>
                <w:szCs w:val="20"/>
              </w:rPr>
              <w:t xml:space="preserve">2. </w:t>
            </w:r>
          </w:p>
        </w:tc>
        <w:tc>
          <w:tcPr>
            <w:tcW w:w="7234" w:type="dxa"/>
            <w:shd w:val="clear" w:color="auto" w:fill="auto"/>
            <w:vAlign w:val="center"/>
          </w:tcPr>
          <w:p w:rsidR="008568B0" w:rsidRPr="0028248C" w:rsidRDefault="008568B0" w:rsidP="00C558E6">
            <w:pPr>
              <w:spacing w:line="276" w:lineRule="auto"/>
              <w:rPr>
                <w:rFonts w:ascii="Century Gothic" w:hAnsi="Century Gothic"/>
                <w:sz w:val="20"/>
                <w:szCs w:val="20"/>
              </w:rPr>
            </w:pPr>
            <w:r w:rsidRPr="0028248C">
              <w:rPr>
                <w:rFonts w:ascii="Century Gothic" w:hAnsi="Century Gothic"/>
                <w:sz w:val="20"/>
                <w:szCs w:val="20"/>
              </w:rPr>
              <w:t>Escenario de Riesgo ___________ en Colombia</w:t>
            </w:r>
          </w:p>
        </w:tc>
      </w:tr>
      <w:tr w:rsidR="008568B0" w:rsidRPr="0028248C" w:rsidTr="00C558E6">
        <w:trPr>
          <w:trHeight w:val="421"/>
          <w:jc w:val="center"/>
        </w:trPr>
        <w:tc>
          <w:tcPr>
            <w:tcW w:w="1260" w:type="dxa"/>
            <w:shd w:val="clear" w:color="auto" w:fill="auto"/>
            <w:vAlign w:val="center"/>
          </w:tcPr>
          <w:p w:rsidR="008568B0" w:rsidRPr="0028248C" w:rsidRDefault="008568B0" w:rsidP="00C558E6">
            <w:pPr>
              <w:spacing w:line="276" w:lineRule="auto"/>
              <w:jc w:val="center"/>
              <w:rPr>
                <w:rFonts w:ascii="Century Gothic" w:hAnsi="Century Gothic"/>
                <w:sz w:val="20"/>
                <w:szCs w:val="20"/>
              </w:rPr>
            </w:pPr>
            <w:r w:rsidRPr="0028248C">
              <w:rPr>
                <w:rFonts w:ascii="Century Gothic" w:hAnsi="Century Gothic"/>
                <w:sz w:val="20"/>
                <w:szCs w:val="20"/>
              </w:rPr>
              <w:t xml:space="preserve">3. </w:t>
            </w:r>
          </w:p>
        </w:tc>
        <w:tc>
          <w:tcPr>
            <w:tcW w:w="7234" w:type="dxa"/>
            <w:shd w:val="clear" w:color="auto" w:fill="auto"/>
            <w:vAlign w:val="center"/>
          </w:tcPr>
          <w:p w:rsidR="008568B0" w:rsidRPr="0028248C" w:rsidRDefault="008568B0" w:rsidP="00C558E6">
            <w:pPr>
              <w:spacing w:line="276" w:lineRule="auto"/>
              <w:rPr>
                <w:rFonts w:ascii="Century Gothic" w:hAnsi="Century Gothic"/>
                <w:sz w:val="20"/>
                <w:szCs w:val="20"/>
              </w:rPr>
            </w:pPr>
            <w:r w:rsidRPr="0028248C">
              <w:rPr>
                <w:rFonts w:ascii="Century Gothic" w:hAnsi="Century Gothic"/>
                <w:sz w:val="20"/>
                <w:szCs w:val="20"/>
              </w:rPr>
              <w:t>Escenario de Riesgo ___________ en Bogotá</w:t>
            </w:r>
          </w:p>
        </w:tc>
      </w:tr>
      <w:tr w:rsidR="008568B0" w:rsidRPr="0028248C" w:rsidTr="00C558E6">
        <w:trPr>
          <w:trHeight w:val="501"/>
          <w:jc w:val="center"/>
        </w:trPr>
        <w:tc>
          <w:tcPr>
            <w:tcW w:w="1260" w:type="dxa"/>
            <w:shd w:val="clear" w:color="auto" w:fill="auto"/>
            <w:vAlign w:val="center"/>
          </w:tcPr>
          <w:p w:rsidR="008568B0" w:rsidRPr="0028248C" w:rsidRDefault="008568B0" w:rsidP="00C558E6">
            <w:pPr>
              <w:spacing w:line="276" w:lineRule="auto"/>
              <w:jc w:val="center"/>
              <w:rPr>
                <w:rFonts w:ascii="Century Gothic" w:hAnsi="Century Gothic"/>
                <w:sz w:val="20"/>
                <w:szCs w:val="20"/>
              </w:rPr>
            </w:pPr>
            <w:r w:rsidRPr="0028248C">
              <w:rPr>
                <w:rFonts w:ascii="Century Gothic" w:hAnsi="Century Gothic"/>
                <w:sz w:val="20"/>
                <w:szCs w:val="20"/>
              </w:rPr>
              <w:t xml:space="preserve">4 </w:t>
            </w:r>
          </w:p>
        </w:tc>
        <w:tc>
          <w:tcPr>
            <w:tcW w:w="7234" w:type="dxa"/>
            <w:shd w:val="clear" w:color="auto" w:fill="auto"/>
            <w:vAlign w:val="center"/>
          </w:tcPr>
          <w:p w:rsidR="008568B0" w:rsidRPr="0028248C" w:rsidRDefault="008568B0" w:rsidP="00C558E6">
            <w:pPr>
              <w:spacing w:line="276" w:lineRule="auto"/>
              <w:rPr>
                <w:rFonts w:ascii="Century Gothic" w:hAnsi="Century Gothic"/>
                <w:sz w:val="20"/>
                <w:szCs w:val="20"/>
              </w:rPr>
            </w:pPr>
            <w:r w:rsidRPr="0028248C">
              <w:rPr>
                <w:rFonts w:ascii="Century Gothic" w:hAnsi="Century Gothic"/>
                <w:sz w:val="20"/>
                <w:szCs w:val="20"/>
              </w:rPr>
              <w:t>Gestión del Riesgo ____________</w:t>
            </w:r>
          </w:p>
        </w:tc>
      </w:tr>
      <w:tr w:rsidR="008568B0" w:rsidRPr="0028248C" w:rsidTr="00C558E6">
        <w:trPr>
          <w:trHeight w:val="404"/>
          <w:jc w:val="center"/>
        </w:trPr>
        <w:tc>
          <w:tcPr>
            <w:tcW w:w="1260" w:type="dxa"/>
            <w:shd w:val="clear" w:color="auto" w:fill="auto"/>
            <w:vAlign w:val="center"/>
          </w:tcPr>
          <w:p w:rsidR="008568B0" w:rsidRPr="0028248C" w:rsidRDefault="008568B0" w:rsidP="00C558E6">
            <w:pPr>
              <w:spacing w:line="276" w:lineRule="auto"/>
              <w:jc w:val="center"/>
              <w:rPr>
                <w:rFonts w:ascii="Century Gothic" w:hAnsi="Century Gothic"/>
                <w:sz w:val="20"/>
                <w:szCs w:val="20"/>
              </w:rPr>
            </w:pPr>
            <w:r w:rsidRPr="0028248C">
              <w:rPr>
                <w:rFonts w:ascii="Century Gothic" w:hAnsi="Century Gothic"/>
                <w:sz w:val="20"/>
                <w:szCs w:val="20"/>
              </w:rPr>
              <w:t>5.</w:t>
            </w:r>
          </w:p>
        </w:tc>
        <w:tc>
          <w:tcPr>
            <w:tcW w:w="7234" w:type="dxa"/>
            <w:shd w:val="clear" w:color="auto" w:fill="auto"/>
            <w:vAlign w:val="center"/>
          </w:tcPr>
          <w:p w:rsidR="008568B0" w:rsidRPr="0028248C" w:rsidRDefault="008568B0" w:rsidP="00C558E6">
            <w:pPr>
              <w:pStyle w:val="Prrafodelista"/>
              <w:spacing w:before="0" w:line="276" w:lineRule="auto"/>
              <w:ind w:left="0"/>
              <w:jc w:val="left"/>
              <w:rPr>
                <w:rFonts w:ascii="Century Gothic" w:eastAsia="Times New Roman" w:hAnsi="Century Gothic"/>
                <w:sz w:val="20"/>
                <w:szCs w:val="20"/>
                <w:lang w:eastAsia="es-CO"/>
              </w:rPr>
            </w:pPr>
            <w:r w:rsidRPr="0028248C">
              <w:rPr>
                <w:rFonts w:ascii="Century Gothic" w:eastAsia="Times New Roman" w:hAnsi="Century Gothic"/>
                <w:sz w:val="20"/>
                <w:szCs w:val="20"/>
                <w:lang w:eastAsia="es-CO"/>
              </w:rPr>
              <w:t>Recomendaciones a la comunidad</w:t>
            </w:r>
          </w:p>
        </w:tc>
      </w:tr>
      <w:tr w:rsidR="008568B0" w:rsidRPr="0028248C" w:rsidTr="00C558E6">
        <w:trPr>
          <w:trHeight w:val="404"/>
          <w:jc w:val="center"/>
        </w:trPr>
        <w:tc>
          <w:tcPr>
            <w:tcW w:w="1260" w:type="dxa"/>
            <w:shd w:val="clear" w:color="auto" w:fill="auto"/>
            <w:vAlign w:val="center"/>
          </w:tcPr>
          <w:p w:rsidR="008568B0" w:rsidRPr="0028248C" w:rsidRDefault="008568B0" w:rsidP="00C558E6">
            <w:pPr>
              <w:spacing w:line="276" w:lineRule="auto"/>
              <w:jc w:val="center"/>
              <w:rPr>
                <w:rFonts w:ascii="Century Gothic" w:hAnsi="Century Gothic"/>
                <w:sz w:val="20"/>
                <w:szCs w:val="20"/>
              </w:rPr>
            </w:pPr>
            <w:r w:rsidRPr="0028248C">
              <w:rPr>
                <w:rFonts w:ascii="Century Gothic" w:hAnsi="Century Gothic"/>
                <w:sz w:val="20"/>
                <w:szCs w:val="20"/>
              </w:rPr>
              <w:t>6.</w:t>
            </w:r>
          </w:p>
        </w:tc>
        <w:tc>
          <w:tcPr>
            <w:tcW w:w="7234" w:type="dxa"/>
            <w:shd w:val="clear" w:color="auto" w:fill="auto"/>
            <w:vAlign w:val="center"/>
          </w:tcPr>
          <w:p w:rsidR="008568B0" w:rsidRPr="0028248C" w:rsidRDefault="008568B0" w:rsidP="00C558E6">
            <w:pPr>
              <w:pStyle w:val="Prrafodelista"/>
              <w:spacing w:before="0" w:line="276" w:lineRule="auto"/>
              <w:ind w:left="0"/>
              <w:jc w:val="left"/>
              <w:rPr>
                <w:rFonts w:ascii="Century Gothic" w:eastAsia="Times New Roman" w:hAnsi="Century Gothic"/>
                <w:sz w:val="20"/>
                <w:szCs w:val="20"/>
                <w:lang w:eastAsia="es-CO"/>
              </w:rPr>
            </w:pPr>
            <w:r w:rsidRPr="0028248C">
              <w:rPr>
                <w:rFonts w:ascii="Century Gothic" w:eastAsia="Times New Roman" w:hAnsi="Century Gothic"/>
                <w:sz w:val="20"/>
                <w:szCs w:val="20"/>
                <w:lang w:eastAsia="es-CO"/>
              </w:rPr>
              <w:t>Información complementaria</w:t>
            </w:r>
          </w:p>
        </w:tc>
      </w:tr>
      <w:tr w:rsidR="008568B0" w:rsidRPr="0028248C" w:rsidTr="00C558E6">
        <w:trPr>
          <w:trHeight w:val="419"/>
          <w:jc w:val="center"/>
        </w:trPr>
        <w:tc>
          <w:tcPr>
            <w:tcW w:w="1260" w:type="dxa"/>
            <w:shd w:val="clear" w:color="auto" w:fill="auto"/>
            <w:vAlign w:val="center"/>
          </w:tcPr>
          <w:p w:rsidR="008568B0" w:rsidRPr="0028248C" w:rsidRDefault="008568B0" w:rsidP="00C558E6">
            <w:pPr>
              <w:spacing w:line="276" w:lineRule="auto"/>
              <w:jc w:val="center"/>
              <w:rPr>
                <w:rFonts w:ascii="Century Gothic" w:hAnsi="Century Gothic"/>
                <w:sz w:val="20"/>
                <w:szCs w:val="20"/>
              </w:rPr>
            </w:pPr>
            <w:r>
              <w:rPr>
                <w:rFonts w:ascii="Century Gothic" w:hAnsi="Century Gothic"/>
                <w:sz w:val="20"/>
                <w:szCs w:val="20"/>
              </w:rPr>
              <w:t>7.</w:t>
            </w:r>
          </w:p>
        </w:tc>
        <w:tc>
          <w:tcPr>
            <w:tcW w:w="7234" w:type="dxa"/>
            <w:shd w:val="clear" w:color="auto" w:fill="auto"/>
            <w:vAlign w:val="center"/>
          </w:tcPr>
          <w:p w:rsidR="008568B0" w:rsidRPr="0028248C" w:rsidRDefault="008568B0" w:rsidP="00C558E6">
            <w:pPr>
              <w:spacing w:line="276" w:lineRule="auto"/>
              <w:rPr>
                <w:rFonts w:ascii="Century Gothic" w:hAnsi="Century Gothic"/>
                <w:sz w:val="20"/>
                <w:szCs w:val="20"/>
              </w:rPr>
            </w:pPr>
            <w:r w:rsidRPr="0028248C">
              <w:rPr>
                <w:rFonts w:ascii="Century Gothic" w:hAnsi="Century Gothic"/>
                <w:sz w:val="20"/>
                <w:szCs w:val="20"/>
              </w:rPr>
              <w:t>Contacto profesional a cargo del escenario _________________</w:t>
            </w:r>
          </w:p>
        </w:tc>
      </w:tr>
      <w:tr w:rsidR="008568B0" w:rsidRPr="0028248C" w:rsidTr="00C558E6">
        <w:trPr>
          <w:trHeight w:val="418"/>
          <w:jc w:val="center"/>
        </w:trPr>
        <w:tc>
          <w:tcPr>
            <w:tcW w:w="1260" w:type="dxa"/>
            <w:shd w:val="clear" w:color="auto" w:fill="auto"/>
            <w:vAlign w:val="center"/>
          </w:tcPr>
          <w:p w:rsidR="008568B0" w:rsidRPr="0028248C" w:rsidRDefault="008568B0" w:rsidP="00C558E6">
            <w:pPr>
              <w:spacing w:line="276" w:lineRule="auto"/>
              <w:jc w:val="center"/>
              <w:rPr>
                <w:rFonts w:ascii="Century Gothic" w:hAnsi="Century Gothic"/>
                <w:sz w:val="20"/>
                <w:szCs w:val="20"/>
              </w:rPr>
            </w:pPr>
            <w:r>
              <w:rPr>
                <w:rFonts w:ascii="Century Gothic" w:hAnsi="Century Gothic"/>
                <w:sz w:val="20"/>
                <w:szCs w:val="20"/>
              </w:rPr>
              <w:t>8.</w:t>
            </w:r>
          </w:p>
        </w:tc>
        <w:tc>
          <w:tcPr>
            <w:tcW w:w="7234" w:type="dxa"/>
            <w:shd w:val="clear" w:color="auto" w:fill="auto"/>
            <w:vAlign w:val="center"/>
          </w:tcPr>
          <w:p w:rsidR="008568B0" w:rsidRPr="0028248C" w:rsidRDefault="008568B0" w:rsidP="00C558E6">
            <w:pPr>
              <w:spacing w:line="276" w:lineRule="auto"/>
              <w:rPr>
                <w:rFonts w:ascii="Century Gothic" w:hAnsi="Century Gothic"/>
                <w:sz w:val="20"/>
                <w:szCs w:val="20"/>
              </w:rPr>
            </w:pPr>
            <w:r w:rsidRPr="0028248C">
              <w:rPr>
                <w:rFonts w:ascii="Century Gothic" w:hAnsi="Century Gothic"/>
                <w:sz w:val="20"/>
                <w:szCs w:val="20"/>
              </w:rPr>
              <w:t>Última actualización  DD/MM/AAAA</w:t>
            </w:r>
          </w:p>
        </w:tc>
      </w:tr>
    </w:tbl>
    <w:p w:rsidR="008568B0" w:rsidRDefault="008568B0"/>
    <w:p w:rsidR="008568B0" w:rsidRDefault="008568B0"/>
    <w:p w:rsidR="008568B0" w:rsidRDefault="008568B0"/>
    <w:p w:rsidR="008568B0" w:rsidRDefault="008568B0"/>
    <w:p w:rsidR="008568B0" w:rsidRDefault="008568B0"/>
    <w:p w:rsidR="008568B0" w:rsidRDefault="008568B0"/>
    <w:p w:rsidR="008568B0" w:rsidRDefault="008568B0"/>
    <w:p w:rsidR="008568B0" w:rsidRDefault="008568B0"/>
    <w:p w:rsidR="008568B0" w:rsidRDefault="008568B0"/>
    <w:p w:rsidR="008568B0" w:rsidRDefault="008568B0"/>
    <w:p w:rsidR="008568B0" w:rsidRDefault="008568B0"/>
    <w:p w:rsidR="008568B0" w:rsidRDefault="008568B0"/>
    <w:p w:rsidR="008568B0" w:rsidRPr="008568B0" w:rsidRDefault="008568B0" w:rsidP="008568B0">
      <w:pPr>
        <w:pStyle w:val="NormalWeb"/>
        <w:jc w:val="center"/>
        <w:rPr>
          <w:rFonts w:ascii="Century Gothic" w:hAnsi="Century Gothic" w:cstheme="minorHAnsi"/>
          <w:b/>
          <w:bCs/>
          <w:sz w:val="20"/>
          <w:szCs w:val="20"/>
        </w:rPr>
      </w:pPr>
      <w:r w:rsidRPr="008568B0">
        <w:rPr>
          <w:rFonts w:ascii="Century Gothic" w:hAnsi="Century Gothic" w:cstheme="minorHAnsi"/>
          <w:b/>
          <w:bCs/>
          <w:sz w:val="20"/>
          <w:szCs w:val="20"/>
        </w:rPr>
        <w:t>INSTRUCTIVO DE DILIGENCIAMIENTO</w:t>
      </w:r>
    </w:p>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b/>
          <w:sz w:val="20"/>
          <w:szCs w:val="20"/>
        </w:rPr>
        <w:t>Objetivo:</w:t>
      </w:r>
      <w:r w:rsidRPr="008568B0">
        <w:rPr>
          <w:rFonts w:ascii="Century Gothic" w:hAnsi="Century Gothic" w:cstheme="minorHAnsi"/>
          <w:sz w:val="20"/>
          <w:szCs w:val="20"/>
        </w:rPr>
        <w:t xml:space="preserve"> Comunicar la problemática del Distrito Capital a través de la caracterización General del Escenario de Riesgo del Fenómeno y la consolidación de la información. </w:t>
      </w:r>
    </w:p>
    <w:p w:rsidR="008568B0" w:rsidRPr="008568B0" w:rsidRDefault="008568B0" w:rsidP="008568B0">
      <w:pPr>
        <w:jc w:val="both"/>
        <w:rPr>
          <w:rFonts w:ascii="Century Gothic" w:hAnsi="Century Gothic" w:cstheme="minorHAnsi"/>
          <w:sz w:val="20"/>
          <w:szCs w:val="20"/>
        </w:rPr>
      </w:pPr>
    </w:p>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La caracterización del escenario corresponde a la versión html publicada en la página web del IDIGER y el Sistema de Información para la Gestión del Riesgo y Cambio Climático - SIRE. En el desarrollo del contenido se debe tratar de enlazar la información de micrositios o información que considere pertinente mostrar en el escenario.</w:t>
      </w:r>
    </w:p>
    <w:p w:rsidR="008568B0" w:rsidRPr="008568B0" w:rsidRDefault="008568B0" w:rsidP="008568B0">
      <w:pPr>
        <w:jc w:val="both"/>
        <w:rPr>
          <w:rFonts w:ascii="Century Gothic" w:hAnsi="Century Gothic" w:cstheme="minorHAnsi"/>
          <w:sz w:val="20"/>
          <w:szCs w:val="20"/>
        </w:rPr>
      </w:pPr>
    </w:p>
    <w:tbl>
      <w:tblPr>
        <w:tblStyle w:val="Tablaconcuadrcula"/>
        <w:tblW w:w="0" w:type="auto"/>
        <w:tblLook w:val="04A0" w:firstRow="1" w:lastRow="0" w:firstColumn="1" w:lastColumn="0" w:noHBand="0" w:noVBand="1"/>
      </w:tblPr>
      <w:tblGrid>
        <w:gridCol w:w="562"/>
        <w:gridCol w:w="2977"/>
        <w:gridCol w:w="5289"/>
      </w:tblGrid>
      <w:tr w:rsidR="008568B0" w:rsidRPr="008568B0" w:rsidTr="008568B0">
        <w:tc>
          <w:tcPr>
            <w:tcW w:w="562" w:type="dxa"/>
            <w:shd w:val="clear" w:color="auto" w:fill="D9D9D9" w:themeFill="background1" w:themeFillShade="D9"/>
            <w:vAlign w:val="center"/>
          </w:tcPr>
          <w:p w:rsidR="008568B0" w:rsidRPr="008568B0" w:rsidRDefault="008568B0" w:rsidP="008568B0">
            <w:pPr>
              <w:jc w:val="center"/>
              <w:rPr>
                <w:rFonts w:ascii="Century Gothic" w:hAnsi="Century Gothic" w:cstheme="minorHAnsi"/>
                <w:b/>
                <w:sz w:val="20"/>
                <w:szCs w:val="20"/>
              </w:rPr>
            </w:pPr>
            <w:r w:rsidRPr="008568B0">
              <w:rPr>
                <w:rFonts w:ascii="Century Gothic" w:hAnsi="Century Gothic" w:cstheme="minorHAnsi"/>
                <w:b/>
                <w:sz w:val="20"/>
                <w:szCs w:val="20"/>
              </w:rPr>
              <w:t>No.</w:t>
            </w:r>
          </w:p>
        </w:tc>
        <w:tc>
          <w:tcPr>
            <w:tcW w:w="2977" w:type="dxa"/>
            <w:shd w:val="clear" w:color="auto" w:fill="D9D9D9" w:themeFill="background1" w:themeFillShade="D9"/>
            <w:vAlign w:val="center"/>
          </w:tcPr>
          <w:p w:rsidR="008568B0" w:rsidRPr="008568B0" w:rsidRDefault="008568B0" w:rsidP="008568B0">
            <w:pPr>
              <w:jc w:val="center"/>
              <w:rPr>
                <w:rFonts w:ascii="Century Gothic" w:hAnsi="Century Gothic" w:cstheme="minorHAnsi"/>
                <w:b/>
                <w:sz w:val="20"/>
                <w:szCs w:val="20"/>
              </w:rPr>
            </w:pPr>
            <w:r w:rsidRPr="008568B0">
              <w:rPr>
                <w:rFonts w:ascii="Century Gothic" w:hAnsi="Century Gothic" w:cstheme="minorHAnsi"/>
                <w:b/>
                <w:sz w:val="20"/>
                <w:szCs w:val="20"/>
              </w:rPr>
              <w:t>Campo</w:t>
            </w:r>
          </w:p>
        </w:tc>
        <w:tc>
          <w:tcPr>
            <w:tcW w:w="5289" w:type="dxa"/>
            <w:shd w:val="clear" w:color="auto" w:fill="D9D9D9" w:themeFill="background1" w:themeFillShade="D9"/>
            <w:vAlign w:val="center"/>
          </w:tcPr>
          <w:p w:rsidR="008568B0" w:rsidRPr="008568B0" w:rsidRDefault="008568B0" w:rsidP="008568B0">
            <w:pPr>
              <w:jc w:val="center"/>
              <w:rPr>
                <w:rFonts w:ascii="Century Gothic" w:hAnsi="Century Gothic" w:cstheme="minorHAnsi"/>
                <w:b/>
                <w:sz w:val="20"/>
                <w:szCs w:val="20"/>
              </w:rPr>
            </w:pPr>
            <w:r w:rsidRPr="008568B0">
              <w:rPr>
                <w:rFonts w:ascii="Century Gothic" w:hAnsi="Century Gothic" w:cstheme="minorHAnsi"/>
                <w:b/>
                <w:sz w:val="20"/>
                <w:szCs w:val="20"/>
              </w:rPr>
              <w:t>Información que debe Contener</w:t>
            </w:r>
          </w:p>
        </w:tc>
      </w:tr>
      <w:tr w:rsidR="008568B0" w:rsidRPr="008568B0" w:rsidTr="008568B0">
        <w:tc>
          <w:tcPr>
            <w:tcW w:w="562"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0.</w:t>
            </w:r>
          </w:p>
        </w:tc>
        <w:tc>
          <w:tcPr>
            <w:tcW w:w="2977"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CONTENIDO GENERAL DE LA CARACTERIZACIÓN DEL ESCENARIO DE RIESGO POR _____________ EN BOGOTÁ EN PÁGINA WEB</w:t>
            </w:r>
          </w:p>
        </w:tc>
        <w:tc>
          <w:tcPr>
            <w:tcW w:w="5289"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Indique el escenario de riesgo para el cual va a realizar la caracterización en página web.</w:t>
            </w:r>
          </w:p>
        </w:tc>
      </w:tr>
      <w:tr w:rsidR="008568B0" w:rsidRPr="008568B0" w:rsidTr="008568B0">
        <w:tc>
          <w:tcPr>
            <w:tcW w:w="562"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1.</w:t>
            </w:r>
          </w:p>
        </w:tc>
        <w:tc>
          <w:tcPr>
            <w:tcW w:w="2977"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¿Qué es el escenario de riesgo ___________?</w:t>
            </w:r>
          </w:p>
        </w:tc>
        <w:tc>
          <w:tcPr>
            <w:tcW w:w="5289" w:type="dxa"/>
            <w:vAlign w:val="center"/>
          </w:tcPr>
          <w:p w:rsidR="008568B0" w:rsidRPr="008568B0" w:rsidRDefault="008568B0" w:rsidP="008568B0">
            <w:pPr>
              <w:spacing w:line="276" w:lineRule="auto"/>
              <w:jc w:val="both"/>
              <w:rPr>
                <w:rFonts w:ascii="Century Gothic" w:hAnsi="Century Gothic" w:cstheme="minorHAnsi"/>
                <w:sz w:val="20"/>
                <w:szCs w:val="20"/>
              </w:rPr>
            </w:pPr>
            <w:r w:rsidRPr="008568B0">
              <w:rPr>
                <w:rFonts w:ascii="Century Gothic" w:hAnsi="Century Gothic" w:cstheme="minorHAnsi"/>
                <w:sz w:val="20"/>
                <w:szCs w:val="20"/>
              </w:rPr>
              <w:t>Indique el escenario de riesgo. Describa en que consiste el escenario de riesgo como concepto, indicando las diferentes maneras en que se manifiesta. (Se deben ilustran los resultados de conocimiento del riesgo sin evidenciar las acciones de cómo se llegó a estos)</w:t>
            </w:r>
          </w:p>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 xml:space="preserve">Describa las causas, factores que incrementan la amenaza.  </w:t>
            </w:r>
          </w:p>
        </w:tc>
      </w:tr>
      <w:tr w:rsidR="008568B0" w:rsidRPr="008568B0" w:rsidTr="008568B0">
        <w:tc>
          <w:tcPr>
            <w:tcW w:w="562"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2.</w:t>
            </w:r>
          </w:p>
        </w:tc>
        <w:tc>
          <w:tcPr>
            <w:tcW w:w="2977"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Escenario de riesgo __________  en Colombia</w:t>
            </w:r>
          </w:p>
        </w:tc>
        <w:tc>
          <w:tcPr>
            <w:tcW w:w="5289"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Indique el escenario de riesgo. Describa el escenario de riesgo a nivel nacional. Relacione los estudios desarrollados por entidades nacionales y regionales, políticas decretadas, eventos ocurridos.</w:t>
            </w:r>
          </w:p>
        </w:tc>
      </w:tr>
      <w:tr w:rsidR="008568B0" w:rsidRPr="008568B0" w:rsidTr="008568B0">
        <w:tc>
          <w:tcPr>
            <w:tcW w:w="562"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3.</w:t>
            </w:r>
          </w:p>
        </w:tc>
        <w:tc>
          <w:tcPr>
            <w:tcW w:w="2977"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sz w:val="20"/>
                <w:szCs w:val="20"/>
              </w:rPr>
              <w:t>Escenario de riesgo __________ en Bogotá</w:t>
            </w:r>
          </w:p>
        </w:tc>
        <w:tc>
          <w:tcPr>
            <w:tcW w:w="5289" w:type="dxa"/>
            <w:vAlign w:val="center"/>
          </w:tcPr>
          <w:p w:rsidR="008568B0" w:rsidRPr="008568B0" w:rsidRDefault="008568B0" w:rsidP="008568B0">
            <w:pPr>
              <w:spacing w:line="276" w:lineRule="auto"/>
              <w:jc w:val="both"/>
              <w:rPr>
                <w:rFonts w:ascii="Century Gothic" w:hAnsi="Century Gothic"/>
                <w:sz w:val="20"/>
                <w:szCs w:val="20"/>
              </w:rPr>
            </w:pPr>
            <w:r w:rsidRPr="008568B0">
              <w:rPr>
                <w:rFonts w:ascii="Century Gothic" w:hAnsi="Century Gothic"/>
                <w:sz w:val="20"/>
                <w:szCs w:val="20"/>
              </w:rPr>
              <w:t xml:space="preserve">Indique el escenario de riesgo. Describa que representa el escenario de riesgo para Bogotá. Identifique los lugares más susceptibles a la amenaza. </w:t>
            </w:r>
          </w:p>
          <w:p w:rsidR="008568B0" w:rsidRPr="008568B0" w:rsidRDefault="008568B0" w:rsidP="008568B0">
            <w:pPr>
              <w:spacing w:line="276" w:lineRule="auto"/>
              <w:jc w:val="both"/>
              <w:rPr>
                <w:rFonts w:ascii="Century Gothic" w:hAnsi="Century Gothic"/>
                <w:sz w:val="20"/>
                <w:szCs w:val="20"/>
              </w:rPr>
            </w:pPr>
            <w:r w:rsidRPr="008568B0">
              <w:rPr>
                <w:rFonts w:ascii="Century Gothic" w:hAnsi="Century Gothic"/>
                <w:sz w:val="20"/>
                <w:szCs w:val="20"/>
              </w:rPr>
              <w:t xml:space="preserve">Presente el compilado de las emergencias que se han presentado relacionados con la amenaza.  </w:t>
            </w:r>
          </w:p>
          <w:p w:rsidR="008568B0" w:rsidRPr="008568B0" w:rsidRDefault="008568B0" w:rsidP="008568B0">
            <w:pPr>
              <w:spacing w:line="276" w:lineRule="auto"/>
              <w:jc w:val="both"/>
              <w:rPr>
                <w:rFonts w:ascii="Century Gothic" w:hAnsi="Century Gothic"/>
                <w:sz w:val="20"/>
                <w:szCs w:val="20"/>
              </w:rPr>
            </w:pPr>
            <w:r w:rsidRPr="008568B0">
              <w:rPr>
                <w:rFonts w:ascii="Century Gothic" w:hAnsi="Century Gothic"/>
                <w:sz w:val="20"/>
                <w:szCs w:val="20"/>
              </w:rPr>
              <w:t xml:space="preserve">Describa de forma general el capital expuesto y la vulnerabilidad asociada (Barrios, Zonas, Tipologías de Vivienda, características del ecosistema) – Según disponibilidad de información. </w:t>
            </w:r>
          </w:p>
          <w:p w:rsidR="008568B0" w:rsidRPr="008568B0" w:rsidRDefault="008568B0" w:rsidP="008568B0">
            <w:pPr>
              <w:spacing w:line="276" w:lineRule="auto"/>
              <w:jc w:val="both"/>
              <w:rPr>
                <w:rFonts w:ascii="Century Gothic" w:hAnsi="Century Gothic"/>
                <w:sz w:val="20"/>
                <w:szCs w:val="20"/>
              </w:rPr>
            </w:pPr>
            <w:r w:rsidRPr="008568B0">
              <w:rPr>
                <w:rFonts w:ascii="Century Gothic" w:hAnsi="Century Gothic"/>
                <w:sz w:val="20"/>
                <w:szCs w:val="20"/>
              </w:rPr>
              <w:t>Describir de forma general las pérdidas que se pueden presentar de manera cualitativa y/o cuantitativa – Según disponibilidad de información.</w:t>
            </w:r>
          </w:p>
          <w:p w:rsidR="008568B0" w:rsidRPr="008568B0" w:rsidRDefault="008568B0" w:rsidP="008568B0">
            <w:pPr>
              <w:spacing w:line="276" w:lineRule="auto"/>
              <w:jc w:val="both"/>
              <w:rPr>
                <w:rFonts w:ascii="Century Gothic" w:hAnsi="Century Gothic"/>
                <w:sz w:val="20"/>
                <w:szCs w:val="20"/>
              </w:rPr>
            </w:pPr>
            <w:r w:rsidRPr="008568B0">
              <w:rPr>
                <w:rFonts w:ascii="Century Gothic" w:hAnsi="Century Gothic"/>
                <w:sz w:val="20"/>
                <w:szCs w:val="20"/>
              </w:rPr>
              <w:lastRenderedPageBreak/>
              <w:t>Incluir eventos articulados a la hemeroteca de emergencias y/o eventos históricos registrados en otras fuentes oficiales.</w:t>
            </w:r>
          </w:p>
          <w:p w:rsidR="008568B0" w:rsidRPr="008568B0" w:rsidRDefault="008568B0" w:rsidP="008568B0">
            <w:pPr>
              <w:jc w:val="both"/>
              <w:rPr>
                <w:rFonts w:ascii="Century Gothic" w:hAnsi="Century Gothic" w:cstheme="minorHAnsi"/>
                <w:sz w:val="20"/>
                <w:szCs w:val="20"/>
              </w:rPr>
            </w:pPr>
            <w:r w:rsidRPr="008568B0">
              <w:rPr>
                <w:rFonts w:ascii="Century Gothic" w:hAnsi="Century Gothic"/>
                <w:sz w:val="20"/>
                <w:szCs w:val="20"/>
              </w:rPr>
              <w:t>Describa los daños esperados de manera cualitativa y/o cuantitativa (pesos), en caso de materializarse la emergencia o desastre asociada al escenario de riesgo; si tiene indicadores de exposición, descríbalos.</w:t>
            </w:r>
          </w:p>
        </w:tc>
      </w:tr>
      <w:tr w:rsidR="008568B0" w:rsidRPr="008568B0" w:rsidTr="008568B0">
        <w:tc>
          <w:tcPr>
            <w:tcW w:w="562"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lastRenderedPageBreak/>
              <w:t>4.</w:t>
            </w:r>
          </w:p>
        </w:tc>
        <w:tc>
          <w:tcPr>
            <w:tcW w:w="2977"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sz w:val="20"/>
                <w:szCs w:val="20"/>
              </w:rPr>
              <w:t>Gestión del riesgo por _______</w:t>
            </w:r>
          </w:p>
        </w:tc>
        <w:tc>
          <w:tcPr>
            <w:tcW w:w="5289" w:type="dxa"/>
            <w:vAlign w:val="center"/>
          </w:tcPr>
          <w:p w:rsidR="008568B0" w:rsidRPr="008568B0" w:rsidRDefault="008568B0" w:rsidP="008568B0">
            <w:pPr>
              <w:jc w:val="both"/>
              <w:rPr>
                <w:rFonts w:ascii="Century Gothic" w:eastAsia="Times New Roman" w:hAnsi="Century Gothic"/>
                <w:sz w:val="20"/>
                <w:szCs w:val="20"/>
                <w:lang w:eastAsia="es-CO"/>
              </w:rPr>
            </w:pPr>
            <w:r w:rsidRPr="008568B0">
              <w:rPr>
                <w:rFonts w:ascii="Century Gothic" w:hAnsi="Century Gothic" w:cstheme="minorHAnsi"/>
                <w:sz w:val="20"/>
                <w:szCs w:val="20"/>
              </w:rPr>
              <w:t xml:space="preserve">Reducción del Riesgo: </w:t>
            </w:r>
            <w:r w:rsidRPr="008568B0">
              <w:rPr>
                <w:rFonts w:ascii="Century Gothic" w:eastAsia="Times New Roman" w:hAnsi="Century Gothic"/>
                <w:sz w:val="20"/>
                <w:szCs w:val="20"/>
                <w:lang w:eastAsia="es-CO"/>
              </w:rPr>
              <w:t>Indique el escenario de riesgo. Describa las acciones para la reducción del riesgo que se están desarrollando para el escenario (medidas preventivas, prospectivas, protección financiera): ¿Qué hay?, ¿Qué se está haciendo?</w:t>
            </w:r>
          </w:p>
          <w:p w:rsidR="008568B0" w:rsidRPr="008568B0" w:rsidRDefault="008568B0" w:rsidP="008568B0">
            <w:pPr>
              <w:jc w:val="both"/>
              <w:rPr>
                <w:rFonts w:ascii="Century Gothic" w:eastAsia="Times New Roman" w:hAnsi="Century Gothic"/>
                <w:sz w:val="20"/>
                <w:szCs w:val="20"/>
                <w:lang w:eastAsia="es-CO"/>
              </w:rPr>
            </w:pPr>
          </w:p>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 xml:space="preserve">Manejo del Desastre: </w:t>
            </w:r>
            <w:r w:rsidRPr="008568B0">
              <w:rPr>
                <w:rFonts w:ascii="Century Gothic" w:eastAsia="Times New Roman" w:hAnsi="Century Gothic"/>
                <w:sz w:val="20"/>
                <w:szCs w:val="20"/>
                <w:lang w:eastAsia="es-CO"/>
              </w:rPr>
              <w:t>Indique el escenario de riesgo. Describa las acciones que se adelantan para el escenario del riesgo relacionadas con preparación para la respuesta y con preparación para la Recuperación.</w:t>
            </w:r>
          </w:p>
        </w:tc>
      </w:tr>
      <w:tr w:rsidR="008568B0" w:rsidRPr="008568B0" w:rsidTr="008568B0">
        <w:tc>
          <w:tcPr>
            <w:tcW w:w="562"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5.</w:t>
            </w:r>
          </w:p>
        </w:tc>
        <w:tc>
          <w:tcPr>
            <w:tcW w:w="2977"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sz w:val="20"/>
                <w:szCs w:val="20"/>
              </w:rPr>
              <w:t>Recomendaciones a la comunidad</w:t>
            </w:r>
          </w:p>
        </w:tc>
        <w:tc>
          <w:tcPr>
            <w:tcW w:w="5289"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eastAsia="Times New Roman" w:hAnsi="Century Gothic"/>
                <w:sz w:val="20"/>
                <w:szCs w:val="20"/>
                <w:lang w:eastAsia="es-CO"/>
              </w:rPr>
              <w:t>Describa las recomendaciones dirigidas a la comunidad y a los actores involucrados en la dinámica de la amenaza, de forma clara y con contenido práctico para la comunidad.</w:t>
            </w:r>
          </w:p>
        </w:tc>
      </w:tr>
      <w:tr w:rsidR="008568B0" w:rsidRPr="008568B0" w:rsidTr="008568B0">
        <w:tc>
          <w:tcPr>
            <w:tcW w:w="562"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6.</w:t>
            </w:r>
          </w:p>
        </w:tc>
        <w:tc>
          <w:tcPr>
            <w:tcW w:w="2977"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sz w:val="20"/>
                <w:szCs w:val="20"/>
              </w:rPr>
              <w:t>Información complementaria</w:t>
            </w:r>
          </w:p>
        </w:tc>
        <w:tc>
          <w:tcPr>
            <w:tcW w:w="5289"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sz w:val="20"/>
                <w:szCs w:val="20"/>
              </w:rPr>
              <w:t>Relacione los libros, artículos o demás material, que fue utilizado para el desarrollo del contenido y que sea de interés para su socialización.</w:t>
            </w:r>
          </w:p>
        </w:tc>
      </w:tr>
      <w:tr w:rsidR="008568B0" w:rsidRPr="008568B0" w:rsidTr="008568B0">
        <w:tc>
          <w:tcPr>
            <w:tcW w:w="562"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7.</w:t>
            </w:r>
          </w:p>
        </w:tc>
        <w:tc>
          <w:tcPr>
            <w:tcW w:w="2977"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sz w:val="20"/>
                <w:szCs w:val="20"/>
              </w:rPr>
              <w:t>Contacto del profesional a cargo del escenario</w:t>
            </w:r>
          </w:p>
        </w:tc>
        <w:tc>
          <w:tcPr>
            <w:tcW w:w="5289"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sz w:val="20"/>
                <w:szCs w:val="20"/>
              </w:rPr>
              <w:t>Describa el nombre completo y correo electrónico del profesional a cargo del desarrollo de la caracterización del escenario de riesgo.</w:t>
            </w:r>
          </w:p>
        </w:tc>
      </w:tr>
      <w:tr w:rsidR="008568B0" w:rsidRPr="008568B0" w:rsidTr="008568B0">
        <w:tc>
          <w:tcPr>
            <w:tcW w:w="562"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cstheme="minorHAnsi"/>
                <w:sz w:val="20"/>
                <w:szCs w:val="20"/>
              </w:rPr>
              <w:t>8.</w:t>
            </w:r>
          </w:p>
        </w:tc>
        <w:tc>
          <w:tcPr>
            <w:tcW w:w="2977"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sz w:val="20"/>
                <w:szCs w:val="20"/>
              </w:rPr>
              <w:t>Última actualización</w:t>
            </w:r>
          </w:p>
        </w:tc>
        <w:tc>
          <w:tcPr>
            <w:tcW w:w="5289" w:type="dxa"/>
            <w:vAlign w:val="center"/>
          </w:tcPr>
          <w:p w:rsidR="008568B0" w:rsidRPr="008568B0" w:rsidRDefault="008568B0" w:rsidP="008568B0">
            <w:pPr>
              <w:jc w:val="both"/>
              <w:rPr>
                <w:rFonts w:ascii="Century Gothic" w:hAnsi="Century Gothic" w:cstheme="minorHAnsi"/>
                <w:sz w:val="20"/>
                <w:szCs w:val="20"/>
              </w:rPr>
            </w:pPr>
            <w:r w:rsidRPr="008568B0">
              <w:rPr>
                <w:rFonts w:ascii="Century Gothic" w:hAnsi="Century Gothic"/>
                <w:sz w:val="20"/>
                <w:szCs w:val="20"/>
              </w:rPr>
              <w:t>Última actualización</w:t>
            </w:r>
          </w:p>
        </w:tc>
      </w:tr>
    </w:tbl>
    <w:p w:rsidR="008568B0" w:rsidRPr="008568B0" w:rsidRDefault="008568B0" w:rsidP="008568B0">
      <w:pPr>
        <w:jc w:val="both"/>
        <w:rPr>
          <w:rFonts w:asciiTheme="minorHAnsi" w:hAnsiTheme="minorHAnsi" w:cstheme="minorHAnsi"/>
          <w:sz w:val="22"/>
          <w:szCs w:val="22"/>
        </w:rPr>
      </w:pPr>
    </w:p>
    <w:sectPr w:rsidR="008568B0" w:rsidRPr="008568B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A7" w:rsidRDefault="00E53DA7" w:rsidP="008568B0">
      <w:r>
        <w:separator/>
      </w:r>
    </w:p>
  </w:endnote>
  <w:endnote w:type="continuationSeparator" w:id="0">
    <w:p w:rsidR="00E53DA7" w:rsidRDefault="00E53DA7" w:rsidP="0085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B0" w:rsidRPr="008568B0" w:rsidRDefault="008568B0" w:rsidP="008568B0">
    <w:pPr>
      <w:pBdr>
        <w:top w:val="nil"/>
        <w:left w:val="nil"/>
        <w:bottom w:val="nil"/>
        <w:right w:val="nil"/>
        <w:between w:val="nil"/>
      </w:pBdr>
      <w:tabs>
        <w:tab w:val="center" w:pos="4252"/>
        <w:tab w:val="right" w:pos="8504"/>
      </w:tabs>
      <w:jc w:val="both"/>
      <w:rPr>
        <w:rFonts w:ascii="Arial" w:eastAsia="Century Gothic" w:hAnsi="Arial" w:cs="Arial"/>
        <w:color w:val="000000"/>
        <w:sz w:val="18"/>
        <w:szCs w:val="18"/>
      </w:rPr>
    </w:pPr>
    <w:r w:rsidRPr="0048272D">
      <w:rPr>
        <w:rFonts w:ascii="Arial" w:eastAsia="Century Gothic" w:hAnsi="Arial" w:cs="Arial"/>
        <w:b/>
        <w:color w:val="000000"/>
        <w:sz w:val="18"/>
        <w:szCs w:val="18"/>
      </w:rPr>
      <w:t xml:space="preserve">Nota: </w:t>
    </w:r>
    <w:r w:rsidRPr="0048272D">
      <w:rPr>
        <w:rFonts w:ascii="Arial" w:eastAsia="Century Gothic" w:hAnsi="Arial" w:cs="Arial"/>
        <w:color w:val="000000"/>
        <w:sz w:val="18"/>
        <w:szCs w:val="18"/>
      </w:rPr>
      <w:t>Si este documento se encuentra impreso se considera Copia no Controlada. La versión vigente está publicada en el sitio web del Instituto Distrital de Gestión de Riesgo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A7" w:rsidRDefault="00E53DA7" w:rsidP="008568B0">
      <w:r>
        <w:separator/>
      </w:r>
    </w:p>
  </w:footnote>
  <w:footnote w:type="continuationSeparator" w:id="0">
    <w:p w:rsidR="00E53DA7" w:rsidRDefault="00E53DA7" w:rsidP="00856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647" w:type="dxa"/>
      <w:tblInd w:w="-5" w:type="dxa"/>
      <w:tblCellMar>
        <w:left w:w="70" w:type="dxa"/>
        <w:right w:w="70" w:type="dxa"/>
      </w:tblCellMar>
      <w:tblLook w:val="04A0" w:firstRow="1" w:lastRow="0" w:firstColumn="1" w:lastColumn="0" w:noHBand="0" w:noVBand="1"/>
    </w:tblPr>
    <w:tblGrid>
      <w:gridCol w:w="1810"/>
      <w:gridCol w:w="4569"/>
      <w:gridCol w:w="2268"/>
    </w:tblGrid>
    <w:tr w:rsidR="008568B0" w:rsidRPr="00F94D3C" w:rsidTr="008568B0">
      <w:trPr>
        <w:trHeight w:val="244"/>
      </w:trPr>
      <w:tc>
        <w:tcPr>
          <w:tcW w:w="1810" w:type="dxa"/>
          <w:vMerge w:val="restart"/>
          <w:vAlign w:val="center"/>
        </w:tcPr>
        <w:p w:rsidR="008568B0" w:rsidRPr="00F94D3C" w:rsidRDefault="008568B0" w:rsidP="008568B0">
          <w:pPr>
            <w:tabs>
              <w:tab w:val="center" w:pos="4419"/>
              <w:tab w:val="right" w:pos="8838"/>
            </w:tabs>
            <w:suppressAutoHyphens/>
            <w:ind w:left="-113" w:right="-99"/>
            <w:jc w:val="center"/>
            <w:rPr>
              <w:rFonts w:ascii="Arial" w:hAnsi="Arial" w:cs="Arial"/>
              <w:lang w:val="es-ES" w:eastAsia="ar-SA"/>
            </w:rPr>
          </w:pPr>
          <w:r>
            <w:rPr>
              <w:rFonts w:ascii="Arial" w:hAnsi="Arial" w:cs="Arial"/>
              <w:noProof/>
            </w:rPr>
            <w:drawing>
              <wp:inline distT="0" distB="0" distL="0" distR="0" wp14:anchorId="6E5D7275" wp14:editId="11FCEB37">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4569" w:type="dxa"/>
          <w:vMerge w:val="restart"/>
          <w:vAlign w:val="center"/>
        </w:tcPr>
        <w:p w:rsidR="008568B0" w:rsidRPr="008568B0" w:rsidRDefault="008568B0" w:rsidP="008568B0">
          <w:pPr>
            <w:tabs>
              <w:tab w:val="center" w:pos="4419"/>
              <w:tab w:val="right" w:pos="8838"/>
            </w:tabs>
            <w:suppressAutoHyphens/>
            <w:contextualSpacing/>
            <w:jc w:val="center"/>
            <w:rPr>
              <w:rFonts w:ascii="Arial" w:hAnsi="Arial" w:cs="Arial"/>
              <w:b/>
              <w:sz w:val="20"/>
              <w:szCs w:val="20"/>
              <w:lang w:val="es-ES" w:eastAsia="ar-SA"/>
            </w:rPr>
          </w:pPr>
          <w:r w:rsidRPr="008568B0">
            <w:rPr>
              <w:rFonts w:ascii="Arial" w:hAnsi="Arial" w:cs="Arial"/>
              <w:b/>
              <w:bCs/>
              <w:color w:val="000000"/>
              <w:sz w:val="20"/>
              <w:szCs w:val="20"/>
            </w:rPr>
            <w:t>CARACTERIZACIÓN GENERAL DEL ESCENARIO DEL RIESGO</w:t>
          </w:r>
          <w:r w:rsidRPr="008568B0">
            <w:rPr>
              <w:rFonts w:ascii="Arial" w:hAnsi="Arial" w:cs="Arial"/>
              <w:b/>
              <w:sz w:val="20"/>
              <w:szCs w:val="20"/>
              <w:lang w:eastAsia="ar-SA"/>
            </w:rPr>
            <w:t xml:space="preserve"> </w:t>
          </w:r>
        </w:p>
      </w:tc>
      <w:tc>
        <w:tcPr>
          <w:tcW w:w="2268" w:type="dxa"/>
        </w:tcPr>
        <w:p w:rsidR="008568B0" w:rsidRPr="008568B0" w:rsidRDefault="008568B0" w:rsidP="00BE082D">
          <w:pPr>
            <w:tabs>
              <w:tab w:val="center" w:pos="4419"/>
              <w:tab w:val="right" w:pos="8838"/>
            </w:tabs>
            <w:suppressAutoHyphens/>
            <w:rPr>
              <w:rFonts w:ascii="Arial" w:hAnsi="Arial" w:cs="Arial"/>
              <w:bCs/>
              <w:sz w:val="20"/>
              <w:szCs w:val="20"/>
              <w:lang w:val="es-ES" w:eastAsia="ar-SA"/>
            </w:rPr>
          </w:pPr>
          <w:r w:rsidRPr="008568B0">
            <w:rPr>
              <w:rFonts w:ascii="Arial" w:hAnsi="Arial" w:cs="Arial"/>
              <w:b/>
              <w:bCs/>
              <w:sz w:val="20"/>
              <w:szCs w:val="20"/>
              <w:lang w:val="es-ES" w:eastAsia="ar-SA"/>
            </w:rPr>
            <w:t>Código:</w:t>
          </w:r>
          <w:r w:rsidRPr="008568B0">
            <w:rPr>
              <w:rFonts w:ascii="Arial" w:hAnsi="Arial" w:cs="Arial"/>
              <w:bCs/>
              <w:sz w:val="20"/>
              <w:szCs w:val="20"/>
              <w:lang w:val="es-ES" w:eastAsia="ar-SA"/>
            </w:rPr>
            <w:t xml:space="preserve"> CR-FT-</w:t>
          </w:r>
          <w:r w:rsidR="00BE082D">
            <w:rPr>
              <w:rFonts w:ascii="Arial" w:hAnsi="Arial" w:cs="Arial"/>
              <w:bCs/>
              <w:sz w:val="20"/>
              <w:szCs w:val="20"/>
              <w:lang w:val="es-ES" w:eastAsia="ar-SA"/>
            </w:rPr>
            <w:t>37</w:t>
          </w:r>
        </w:p>
      </w:tc>
    </w:tr>
    <w:tr w:rsidR="008568B0" w:rsidRPr="00F94D3C" w:rsidTr="008568B0">
      <w:tblPrEx>
        <w:tblCellMar>
          <w:left w:w="108" w:type="dxa"/>
          <w:right w:w="108" w:type="dxa"/>
        </w:tblCellMar>
      </w:tblPrEx>
      <w:trPr>
        <w:trHeight w:val="284"/>
      </w:trPr>
      <w:tc>
        <w:tcPr>
          <w:tcW w:w="1810" w:type="dxa"/>
          <w:vMerge/>
        </w:tcPr>
        <w:p w:rsidR="008568B0" w:rsidRPr="00F94D3C" w:rsidRDefault="008568B0" w:rsidP="008568B0">
          <w:pPr>
            <w:tabs>
              <w:tab w:val="center" w:pos="4419"/>
              <w:tab w:val="right" w:pos="8838"/>
            </w:tabs>
            <w:suppressAutoHyphens/>
            <w:rPr>
              <w:rFonts w:ascii="Arial" w:hAnsi="Arial" w:cs="Arial"/>
              <w:lang w:val="es-ES" w:eastAsia="ar-SA"/>
            </w:rPr>
          </w:pPr>
        </w:p>
      </w:tc>
      <w:tc>
        <w:tcPr>
          <w:tcW w:w="4569" w:type="dxa"/>
          <w:vMerge/>
        </w:tcPr>
        <w:p w:rsidR="008568B0" w:rsidRPr="008568B0" w:rsidRDefault="008568B0" w:rsidP="008568B0">
          <w:pPr>
            <w:tabs>
              <w:tab w:val="center" w:pos="4419"/>
              <w:tab w:val="right" w:pos="8838"/>
            </w:tabs>
            <w:suppressAutoHyphens/>
            <w:rPr>
              <w:rFonts w:ascii="Arial" w:hAnsi="Arial" w:cs="Arial"/>
              <w:sz w:val="20"/>
              <w:szCs w:val="20"/>
              <w:lang w:val="es-ES" w:eastAsia="ar-SA"/>
            </w:rPr>
          </w:pPr>
        </w:p>
      </w:tc>
      <w:tc>
        <w:tcPr>
          <w:tcW w:w="2268" w:type="dxa"/>
          <w:tcBorders>
            <w:bottom w:val="single" w:sz="4" w:space="0" w:color="auto"/>
          </w:tcBorders>
        </w:tcPr>
        <w:p w:rsidR="008568B0" w:rsidRPr="008568B0" w:rsidRDefault="008568B0" w:rsidP="008568B0">
          <w:pPr>
            <w:tabs>
              <w:tab w:val="center" w:pos="4419"/>
              <w:tab w:val="right" w:pos="8838"/>
            </w:tabs>
            <w:suppressAutoHyphens/>
            <w:rPr>
              <w:rFonts w:ascii="Arial" w:hAnsi="Arial" w:cs="Arial"/>
              <w:bCs/>
              <w:sz w:val="20"/>
              <w:szCs w:val="20"/>
              <w:lang w:val="es-ES" w:eastAsia="ar-SA"/>
            </w:rPr>
          </w:pPr>
          <w:r w:rsidRPr="008568B0">
            <w:rPr>
              <w:rFonts w:ascii="Arial" w:hAnsi="Arial" w:cs="Arial"/>
              <w:b/>
              <w:bCs/>
              <w:sz w:val="20"/>
              <w:szCs w:val="20"/>
              <w:lang w:val="es-ES" w:eastAsia="ar-SA"/>
            </w:rPr>
            <w:t>Versión:</w:t>
          </w:r>
          <w:r w:rsidR="00FD3459">
            <w:rPr>
              <w:rFonts w:ascii="Arial" w:hAnsi="Arial" w:cs="Arial"/>
              <w:bCs/>
              <w:sz w:val="20"/>
              <w:szCs w:val="20"/>
              <w:lang w:val="es-ES" w:eastAsia="ar-SA"/>
            </w:rPr>
            <w:t xml:space="preserve"> 3</w:t>
          </w:r>
        </w:p>
      </w:tc>
    </w:tr>
    <w:tr w:rsidR="008568B0" w:rsidRPr="00F94D3C" w:rsidTr="008568B0">
      <w:tblPrEx>
        <w:tblCellMar>
          <w:left w:w="108" w:type="dxa"/>
          <w:right w:w="108" w:type="dxa"/>
        </w:tblCellMar>
      </w:tblPrEx>
      <w:trPr>
        <w:trHeight w:val="258"/>
      </w:trPr>
      <w:tc>
        <w:tcPr>
          <w:tcW w:w="1810" w:type="dxa"/>
          <w:vMerge/>
        </w:tcPr>
        <w:p w:rsidR="008568B0" w:rsidRPr="00F94D3C" w:rsidRDefault="008568B0" w:rsidP="008568B0">
          <w:pPr>
            <w:tabs>
              <w:tab w:val="center" w:pos="4419"/>
              <w:tab w:val="right" w:pos="8838"/>
            </w:tabs>
            <w:suppressAutoHyphens/>
            <w:rPr>
              <w:rFonts w:ascii="Arial" w:hAnsi="Arial" w:cs="Arial"/>
              <w:lang w:val="es-ES" w:eastAsia="ar-SA"/>
            </w:rPr>
          </w:pPr>
        </w:p>
      </w:tc>
      <w:tc>
        <w:tcPr>
          <w:tcW w:w="4569" w:type="dxa"/>
          <w:vMerge/>
        </w:tcPr>
        <w:p w:rsidR="008568B0" w:rsidRPr="008568B0" w:rsidRDefault="008568B0" w:rsidP="008568B0">
          <w:pPr>
            <w:tabs>
              <w:tab w:val="center" w:pos="4419"/>
              <w:tab w:val="right" w:pos="8838"/>
            </w:tabs>
            <w:suppressAutoHyphens/>
            <w:rPr>
              <w:rFonts w:ascii="Arial" w:hAnsi="Arial" w:cs="Arial"/>
              <w:sz w:val="20"/>
              <w:szCs w:val="20"/>
              <w:lang w:val="es-ES" w:eastAsia="ar-SA"/>
            </w:rPr>
          </w:pPr>
        </w:p>
      </w:tc>
      <w:tc>
        <w:tcPr>
          <w:tcW w:w="2268" w:type="dxa"/>
        </w:tcPr>
        <w:p w:rsidR="008568B0" w:rsidRPr="008568B0" w:rsidRDefault="008568B0" w:rsidP="008568B0">
          <w:pPr>
            <w:pStyle w:val="Encabezado"/>
            <w:contextualSpacing/>
            <w:rPr>
              <w:rFonts w:ascii="Arial" w:eastAsia="Arial" w:hAnsi="Arial" w:cs="Arial"/>
              <w:sz w:val="20"/>
              <w:szCs w:val="20"/>
              <w:lang w:val="es-ES"/>
            </w:rPr>
          </w:pPr>
          <w:r w:rsidRPr="008568B0">
            <w:rPr>
              <w:rFonts w:ascii="Arial" w:eastAsia="Arial" w:hAnsi="Arial" w:cs="Arial"/>
              <w:b/>
              <w:sz w:val="20"/>
              <w:szCs w:val="20"/>
              <w:lang w:val="es-ES"/>
            </w:rPr>
            <w:t>Página:</w:t>
          </w:r>
          <w:r w:rsidRPr="008568B0">
            <w:rPr>
              <w:rFonts w:ascii="Arial" w:eastAsia="Arial" w:hAnsi="Arial" w:cs="Arial"/>
              <w:sz w:val="20"/>
              <w:szCs w:val="20"/>
              <w:lang w:val="es-ES"/>
            </w:rPr>
            <w:t xml:space="preserve">  </w:t>
          </w:r>
          <w:r w:rsidRPr="008568B0">
            <w:rPr>
              <w:rFonts w:ascii="Arial" w:eastAsia="Arial" w:hAnsi="Arial" w:cs="Arial"/>
              <w:sz w:val="20"/>
              <w:szCs w:val="20"/>
            </w:rPr>
            <w:fldChar w:fldCharType="begin"/>
          </w:r>
          <w:r w:rsidRPr="008568B0">
            <w:rPr>
              <w:rFonts w:ascii="Arial" w:eastAsia="Arial" w:hAnsi="Arial" w:cs="Arial"/>
              <w:sz w:val="20"/>
              <w:szCs w:val="20"/>
              <w:lang w:val="es-ES"/>
            </w:rPr>
            <w:instrText xml:space="preserve"> PAGE   \* MERGEFORMAT </w:instrText>
          </w:r>
          <w:r w:rsidRPr="008568B0">
            <w:rPr>
              <w:rFonts w:ascii="Arial" w:eastAsia="Arial" w:hAnsi="Arial" w:cs="Arial"/>
              <w:sz w:val="20"/>
              <w:szCs w:val="20"/>
            </w:rPr>
            <w:fldChar w:fldCharType="separate"/>
          </w:r>
          <w:r w:rsidR="00FD3459" w:rsidRPr="00FD3459">
            <w:rPr>
              <w:rFonts w:ascii="Arial" w:eastAsia="Arial" w:hAnsi="Arial" w:cs="Arial"/>
              <w:noProof/>
              <w:sz w:val="20"/>
              <w:szCs w:val="20"/>
              <w:lang w:val="en-US"/>
            </w:rPr>
            <w:t>1</w:t>
          </w:r>
          <w:r w:rsidRPr="008568B0">
            <w:rPr>
              <w:rFonts w:ascii="Arial" w:eastAsia="Arial" w:hAnsi="Arial" w:cs="Arial"/>
              <w:sz w:val="20"/>
              <w:szCs w:val="20"/>
            </w:rPr>
            <w:fldChar w:fldCharType="end"/>
          </w:r>
          <w:r w:rsidRPr="008568B0">
            <w:rPr>
              <w:rFonts w:ascii="Arial" w:eastAsia="Arial" w:hAnsi="Arial" w:cs="Arial"/>
              <w:sz w:val="20"/>
              <w:szCs w:val="20"/>
              <w:lang w:val="es-ES"/>
            </w:rPr>
            <w:t xml:space="preserve"> </w:t>
          </w:r>
          <w:r w:rsidRPr="008568B0">
            <w:rPr>
              <w:rFonts w:ascii="Arial" w:eastAsia="Arial" w:hAnsi="Arial" w:cs="Arial"/>
              <w:sz w:val="20"/>
              <w:szCs w:val="20"/>
              <w:lang w:val="es-MX"/>
            </w:rPr>
            <w:t xml:space="preserve">de </w:t>
          </w:r>
          <w:r w:rsidRPr="008568B0">
            <w:rPr>
              <w:rFonts w:ascii="Arial" w:eastAsia="Arial" w:hAnsi="Arial" w:cs="Arial"/>
              <w:sz w:val="20"/>
              <w:szCs w:val="20"/>
            </w:rPr>
            <w:fldChar w:fldCharType="begin"/>
          </w:r>
          <w:r w:rsidRPr="008568B0">
            <w:rPr>
              <w:rFonts w:ascii="Arial" w:eastAsia="Arial" w:hAnsi="Arial" w:cs="Arial"/>
              <w:sz w:val="20"/>
              <w:szCs w:val="20"/>
              <w:lang w:val="es-ES"/>
            </w:rPr>
            <w:instrText xml:space="preserve"> NUMPAGES  </w:instrText>
          </w:r>
          <w:r w:rsidRPr="008568B0">
            <w:rPr>
              <w:rFonts w:ascii="Arial" w:eastAsia="Arial" w:hAnsi="Arial" w:cs="Arial"/>
              <w:sz w:val="20"/>
              <w:szCs w:val="20"/>
            </w:rPr>
            <w:fldChar w:fldCharType="separate"/>
          </w:r>
          <w:r w:rsidR="00FD3459">
            <w:rPr>
              <w:rFonts w:ascii="Arial" w:eastAsia="Arial" w:hAnsi="Arial" w:cs="Arial"/>
              <w:noProof/>
              <w:sz w:val="20"/>
              <w:szCs w:val="20"/>
              <w:lang w:val="es-ES"/>
            </w:rPr>
            <w:t>3</w:t>
          </w:r>
          <w:r w:rsidRPr="008568B0">
            <w:rPr>
              <w:rFonts w:ascii="Arial" w:eastAsia="Arial" w:hAnsi="Arial" w:cs="Arial"/>
              <w:sz w:val="20"/>
              <w:szCs w:val="20"/>
            </w:rPr>
            <w:fldChar w:fldCharType="end"/>
          </w:r>
        </w:p>
      </w:tc>
    </w:tr>
    <w:tr w:rsidR="008568B0" w:rsidRPr="00F94D3C" w:rsidTr="008568B0">
      <w:tblPrEx>
        <w:tblCellMar>
          <w:left w:w="108" w:type="dxa"/>
          <w:right w:w="108" w:type="dxa"/>
        </w:tblCellMar>
      </w:tblPrEx>
      <w:trPr>
        <w:trHeight w:val="479"/>
      </w:trPr>
      <w:tc>
        <w:tcPr>
          <w:tcW w:w="1810" w:type="dxa"/>
          <w:vMerge/>
        </w:tcPr>
        <w:p w:rsidR="008568B0" w:rsidRPr="00F94D3C" w:rsidRDefault="008568B0" w:rsidP="008568B0">
          <w:pPr>
            <w:tabs>
              <w:tab w:val="center" w:pos="4419"/>
              <w:tab w:val="right" w:pos="8838"/>
            </w:tabs>
            <w:suppressAutoHyphens/>
            <w:rPr>
              <w:rFonts w:ascii="Arial" w:hAnsi="Arial" w:cs="Arial"/>
              <w:lang w:val="es-ES" w:eastAsia="ar-SA"/>
            </w:rPr>
          </w:pPr>
        </w:p>
      </w:tc>
      <w:tc>
        <w:tcPr>
          <w:tcW w:w="4569" w:type="dxa"/>
          <w:vMerge/>
        </w:tcPr>
        <w:p w:rsidR="008568B0" w:rsidRPr="008568B0" w:rsidRDefault="008568B0" w:rsidP="008568B0">
          <w:pPr>
            <w:tabs>
              <w:tab w:val="center" w:pos="4419"/>
              <w:tab w:val="right" w:pos="8838"/>
            </w:tabs>
            <w:suppressAutoHyphens/>
            <w:rPr>
              <w:rFonts w:ascii="Arial" w:hAnsi="Arial" w:cs="Arial"/>
              <w:sz w:val="20"/>
              <w:szCs w:val="20"/>
              <w:lang w:val="es-ES" w:eastAsia="ar-SA"/>
            </w:rPr>
          </w:pPr>
        </w:p>
      </w:tc>
      <w:tc>
        <w:tcPr>
          <w:tcW w:w="2268" w:type="dxa"/>
          <w:tcBorders>
            <w:bottom w:val="single" w:sz="4" w:space="0" w:color="auto"/>
          </w:tcBorders>
        </w:tcPr>
        <w:p w:rsidR="008568B0" w:rsidRPr="008568B0" w:rsidRDefault="008568B0" w:rsidP="008568B0">
          <w:pPr>
            <w:tabs>
              <w:tab w:val="center" w:pos="4419"/>
              <w:tab w:val="right" w:pos="8838"/>
            </w:tabs>
            <w:suppressAutoHyphens/>
            <w:contextualSpacing/>
            <w:rPr>
              <w:rFonts w:ascii="Arial" w:hAnsi="Arial" w:cs="Arial"/>
              <w:b/>
              <w:bCs/>
              <w:sz w:val="20"/>
              <w:szCs w:val="20"/>
              <w:lang w:val="es-ES" w:eastAsia="ar-SA"/>
            </w:rPr>
          </w:pPr>
          <w:r w:rsidRPr="008568B0">
            <w:rPr>
              <w:rFonts w:ascii="Arial" w:hAnsi="Arial" w:cs="Arial"/>
              <w:b/>
              <w:bCs/>
              <w:sz w:val="20"/>
              <w:szCs w:val="20"/>
              <w:lang w:val="es-ES" w:eastAsia="ar-SA"/>
            </w:rPr>
            <w:t>Vigente desde:</w:t>
          </w:r>
        </w:p>
        <w:p w:rsidR="008568B0" w:rsidRPr="008568B0" w:rsidRDefault="008568B0" w:rsidP="008568B0">
          <w:pPr>
            <w:tabs>
              <w:tab w:val="center" w:pos="4419"/>
              <w:tab w:val="right" w:pos="8838"/>
            </w:tabs>
            <w:suppressAutoHyphens/>
            <w:contextualSpacing/>
            <w:rPr>
              <w:rFonts w:ascii="Arial" w:hAnsi="Arial" w:cs="Arial"/>
              <w:bCs/>
              <w:sz w:val="20"/>
              <w:szCs w:val="20"/>
              <w:lang w:val="es-ES" w:eastAsia="ar-SA"/>
            </w:rPr>
          </w:pPr>
          <w:r w:rsidRPr="008568B0">
            <w:rPr>
              <w:rFonts w:ascii="Arial" w:hAnsi="Arial" w:cs="Arial"/>
              <w:bCs/>
              <w:sz w:val="20"/>
              <w:szCs w:val="20"/>
              <w:lang w:val="es-ES" w:eastAsia="ar-SA"/>
            </w:rPr>
            <w:t>25/10/2021</w:t>
          </w:r>
        </w:p>
      </w:tc>
    </w:tr>
  </w:tbl>
  <w:p w:rsidR="008568B0" w:rsidRDefault="008568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30A29"/>
    <w:multiLevelType w:val="hybridMultilevel"/>
    <w:tmpl w:val="48E4DB46"/>
    <w:lvl w:ilvl="0" w:tplc="9B629E10">
      <w:start w:val="1"/>
      <w:numFmt w:val="decimal"/>
      <w:lvlText w:val="%1."/>
      <w:lvlJc w:val="left"/>
      <w:pPr>
        <w:ind w:left="644"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B0"/>
    <w:rsid w:val="00457012"/>
    <w:rsid w:val="005A6AB3"/>
    <w:rsid w:val="008568B0"/>
    <w:rsid w:val="00BE082D"/>
    <w:rsid w:val="00E53DA7"/>
    <w:rsid w:val="00E6262D"/>
    <w:rsid w:val="00FD34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891B6-B916-4DFE-8E41-B68CE8C1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8B0"/>
    <w:pPr>
      <w:spacing w:after="0" w:line="240" w:lineRule="auto"/>
    </w:pPr>
    <w:rPr>
      <w:rFonts w:ascii="Cambria" w:eastAsia="MS Mincho" w:hAnsi="Cambria"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68B0"/>
    <w:pPr>
      <w:spacing w:before="120"/>
      <w:ind w:left="720"/>
      <w:contextualSpacing/>
      <w:jc w:val="both"/>
    </w:pPr>
    <w:rPr>
      <w:sz w:val="22"/>
    </w:r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568B0"/>
    <w:pPr>
      <w:spacing w:before="100" w:beforeAutospacing="1" w:after="100" w:afterAutospacing="1"/>
    </w:pPr>
    <w:rPr>
      <w:rFonts w:ascii="Times New Roman" w:eastAsia="Times New Roman" w:hAnsi="Times New Roman"/>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568B0"/>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39"/>
    <w:rsid w:val="00856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8B0"/>
    <w:pPr>
      <w:tabs>
        <w:tab w:val="center" w:pos="4419"/>
        <w:tab w:val="right" w:pos="8838"/>
      </w:tabs>
    </w:pPr>
  </w:style>
  <w:style w:type="character" w:customStyle="1" w:styleId="EncabezadoCar">
    <w:name w:val="Encabezado Car"/>
    <w:basedOn w:val="Fuentedeprrafopredeter"/>
    <w:link w:val="Encabezado"/>
    <w:uiPriority w:val="99"/>
    <w:rsid w:val="008568B0"/>
    <w:rPr>
      <w:rFonts w:ascii="Cambria" w:eastAsia="MS Mincho" w:hAnsi="Cambria" w:cs="Times New Roman"/>
      <w:sz w:val="24"/>
      <w:szCs w:val="24"/>
    </w:rPr>
  </w:style>
  <w:style w:type="paragraph" w:styleId="Piedepgina">
    <w:name w:val="footer"/>
    <w:basedOn w:val="Normal"/>
    <w:link w:val="PiedepginaCar"/>
    <w:uiPriority w:val="99"/>
    <w:unhideWhenUsed/>
    <w:rsid w:val="008568B0"/>
    <w:pPr>
      <w:tabs>
        <w:tab w:val="center" w:pos="4419"/>
        <w:tab w:val="right" w:pos="8838"/>
      </w:tabs>
    </w:pPr>
  </w:style>
  <w:style w:type="character" w:customStyle="1" w:styleId="PiedepginaCar">
    <w:name w:val="Pie de página Car"/>
    <w:basedOn w:val="Fuentedeprrafopredeter"/>
    <w:link w:val="Piedepgina"/>
    <w:uiPriority w:val="99"/>
    <w:rsid w:val="008568B0"/>
    <w:rPr>
      <w:rFonts w:ascii="Cambria" w:eastAsia="MS Mincho" w:hAnsi="Cambria" w:cs="Times New Roman"/>
      <w:sz w:val="24"/>
      <w:szCs w:val="24"/>
    </w:rPr>
  </w:style>
  <w:style w:type="table" w:customStyle="1" w:styleId="Tablaconcuadrcula1">
    <w:name w:val="Tabla con cuadrícula1"/>
    <w:basedOn w:val="Tablanormal"/>
    <w:next w:val="Tablaconcuadrcula"/>
    <w:rsid w:val="008568B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3535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Ivan Rueda Blanco</dc:creator>
  <cp:keywords/>
  <dc:description/>
  <cp:lastModifiedBy>Alejandro Bejarano Bernal</cp:lastModifiedBy>
  <cp:revision>2</cp:revision>
  <dcterms:created xsi:type="dcterms:W3CDTF">2021-10-25T20:22:00Z</dcterms:created>
  <dcterms:modified xsi:type="dcterms:W3CDTF">2021-10-25T20:22:00Z</dcterms:modified>
</cp:coreProperties>
</file>